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 ADIȚIONAL DE ÎNCETARE A CONTRACTULUI DE ÎNCHIRIERE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 :</w:t>
      </w:r>
    </w:p>
    <w:p>
      <w:r>
        <w:rPr>
          <w:b/>
          <w:sz w:val="20"/>
        </w:rPr>
        <w:t>Locator (Proprietar):</w:t>
      </w:r>
    </w:p>
    <w:p>
      <w:r>
        <w:rPr>
          <w:b w:val="0"/>
          <w:sz w:val="20"/>
        </w:rPr>
        <w:t>Nume și prenume/denumire : _________________________________________________</w:t>
      </w:r>
    </w:p>
    <w:p>
      <w:r>
        <w:rPr>
          <w:b w:val="0"/>
          <w:sz w:val="20"/>
        </w:rPr>
        <w:t>CNP/CUI : _________________________________________________________________</w:t>
      </w:r>
    </w:p>
    <w:p>
      <w:r>
        <w:rPr>
          <w:b w:val="0"/>
          <w:sz w:val="20"/>
        </w:rPr>
        <w:t>Adresa sediului/domiciliu : _________________________________________________</w:t>
      </w:r>
    </w:p>
    <w:p>
      <w:r>
        <w:rPr>
          <w:b w:val="0"/>
          <w:sz w:val="20"/>
        </w:rPr>
        <w:t>Nr. actului de identitate/reprezentant : ____________________________________</w:t>
      </w:r>
    </w:p>
    <w:p/>
    <w:p>
      <w:r>
        <w:rPr>
          <w:b/>
          <w:sz w:val="20"/>
        </w:rPr>
        <w:t>Locatar (Chiriaș):</w:t>
      </w:r>
    </w:p>
    <w:p>
      <w:r>
        <w:rPr>
          <w:b w:val="0"/>
          <w:sz w:val="20"/>
        </w:rPr>
        <w:t>Nume și prenume/denumire : _________________________________________________</w:t>
      </w:r>
    </w:p>
    <w:p>
      <w:r>
        <w:rPr>
          <w:b w:val="0"/>
          <w:sz w:val="20"/>
        </w:rPr>
        <w:t>CNP/CUI : _________________________________________________________________</w:t>
      </w:r>
    </w:p>
    <w:p>
      <w:r>
        <w:rPr>
          <w:b w:val="0"/>
          <w:sz w:val="20"/>
        </w:rPr>
        <w:t>Adresa sediului/domiciliu : _________________________________________________</w:t>
      </w:r>
    </w:p>
    <w:p>
      <w:r>
        <w:rPr>
          <w:b w:val="0"/>
          <w:sz w:val="20"/>
        </w:rPr>
        <w:t>Nr. actului de identitate/reprezentant : ____________________________________</w:t>
      </w:r>
    </w:p>
    <w:p/>
    <w:p>
      <w:r>
        <w:rPr>
          <w:b w:val="0"/>
          <w:sz w:val="20"/>
        </w:rPr>
        <w:t>Având în vedere contractul de închiriere nr. ________________________________, încheiat între părți la data de __________________________,</w:t>
      </w:r>
    </w:p>
    <w:p>
      <w:r>
        <w:rPr>
          <w:b w:val="0"/>
          <w:sz w:val="20"/>
        </w:rPr>
        <w:t>părțile au convenit de comun acord să înceteze contractul înainte de termenul stabilit inițial, în condițiile prezentului act adițional.</w:t>
      </w:r>
    </w:p>
    <w:p/>
    <w:p>
      <w:r>
        <w:rPr>
          <w:b/>
          <w:sz w:val="20"/>
        </w:rPr>
        <w:t>Art. 1 – Obiectul actului adițional</w:t>
      </w:r>
    </w:p>
    <w:p>
      <w:r>
        <w:rPr>
          <w:b w:val="0"/>
          <w:sz w:val="20"/>
        </w:rPr>
        <w:t>Prin prezentul act adițional, părțile convin de comun acord încetarea anticipată a contractului de închiriere menționat mai sus.</w:t>
      </w:r>
    </w:p>
    <w:p/>
    <w:p>
      <w:r>
        <w:rPr>
          <w:b/>
          <w:sz w:val="20"/>
        </w:rPr>
        <w:t>Art. 2 – Data încetării</w:t>
      </w:r>
    </w:p>
    <w:p>
      <w:r>
        <w:rPr>
          <w:b w:val="0"/>
          <w:sz w:val="20"/>
        </w:rPr>
        <w:t>Contractul de închiriere încetează la data de __________________________, fără alte obligații suplimentare între părți.</w:t>
      </w:r>
    </w:p>
    <w:p/>
    <w:p>
      <w:r>
        <w:rPr>
          <w:b/>
          <w:sz w:val="20"/>
        </w:rPr>
        <w:t>Art. 3 – Restituirea bunului închiriat</w:t>
      </w:r>
    </w:p>
    <w:p>
      <w:r>
        <w:rPr>
          <w:b w:val="0"/>
          <w:sz w:val="20"/>
        </w:rPr>
        <w:t>Locatarul se obligă să restituie bunul închiriat în starea în care l-a primit, cu excepția uzurii normale, la data încetării contractului.</w:t>
      </w:r>
    </w:p>
    <w:p/>
    <w:p>
      <w:r>
        <w:rPr>
          <w:b/>
          <w:sz w:val="20"/>
        </w:rPr>
        <w:t>Art. 4 – Obligații financiare</w:t>
      </w:r>
    </w:p>
    <w:p>
      <w:r>
        <w:rPr>
          <w:b w:val="0"/>
          <w:sz w:val="20"/>
        </w:rPr>
        <w:t>Părțile confirmă că toate obligațiile financiare aferente perioadei contractuale au fost îndeplinite sau vor fi îndeplinite până la data încetării contractului.</w:t>
      </w:r>
    </w:p>
    <w:p/>
    <w:p>
      <w:r>
        <w:rPr>
          <w:b/>
          <w:sz w:val="20"/>
        </w:rPr>
        <w:t>Art. 5 – Dispoziții finale</w:t>
      </w:r>
    </w:p>
    <w:p>
      <w:r>
        <w:rPr>
          <w:b w:val="0"/>
          <w:sz w:val="20"/>
        </w:rPr>
        <w:t>Prezentul act adițional reprezintă acordul complet și final al părților privind încetarea contractului de închiriere menționat.</w:t>
      </w:r>
    </w:p>
    <w:p>
      <w:r>
        <w:rPr>
          <w:b w:val="0"/>
          <w:sz w:val="20"/>
        </w:rPr>
        <w:t>Orice modificare a prezentului act se va face numai în formă scrisă, cu acordul ambelor părți.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https://contract-model.com/act-aditional-incetare-contract-inchiriere/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act-aditional-incetare-contract-inchirier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